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21" w:rsidRPr="00755C21" w:rsidRDefault="00FF14A1" w:rsidP="00FF14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2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.  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6.04  Литературное</w:t>
      </w:r>
      <w:proofErr w:type="gram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чтение                       Тема:</w:t>
      </w:r>
      <w:r w:rsidR="00755C21" w:rsidRPr="00755C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А. Чехов «Весной».</w:t>
      </w:r>
      <w:r w:rsidR="00755C21" w:rsidRPr="00755C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</w:t>
      </w:r>
      <w:r w:rsidR="00755C21" w:rsidRPr="00755C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 Пушкин «Гонимы вешними лучами…»</w:t>
      </w:r>
    </w:p>
    <w:p w:rsidR="00755C21" w:rsidRPr="00755C21" w:rsidRDefault="00755C21" w:rsidP="00755C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5C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Организационная структура урока</w:t>
      </w:r>
    </w:p>
    <w:tbl>
      <w:tblPr>
        <w:tblW w:w="5183" w:type="pct"/>
        <w:shd w:val="clear" w:color="auto" w:fill="FFFFFF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49"/>
        <w:gridCol w:w="8783"/>
      </w:tblGrid>
      <w:tr w:rsidR="00755C21" w:rsidRPr="00755C21" w:rsidTr="00755C21">
        <w:trPr>
          <w:trHeight w:val="396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55C21" w:rsidRPr="00755C21" w:rsidRDefault="00755C21" w:rsidP="00755C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Этап урока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755C21" w:rsidRPr="00755C21" w:rsidRDefault="00755C21" w:rsidP="00755C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деятельности учителя</w:t>
            </w:r>
          </w:p>
        </w:tc>
      </w:tr>
      <w:tr w:rsidR="00755C21" w:rsidRPr="00755C21" w:rsidTr="00755C21">
        <w:trPr>
          <w:trHeight w:val="3911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II. Постановка учебной</w:t>
            </w: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  <w:t>задачи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Назовите тему раздела.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На с. 9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 учебника она звучит так: «Весна, весна красная…».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Весна – это прекрасное время года, время пробуждения природы, время надежд. О весне написано много стихов, песен, пословиц, сказок и рассказов. С давних пор в народе слагались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песни-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заклички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Весну кликали,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зазывали </w:t>
            </w:r>
            <w:proofErr w:type="spellStart"/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закличками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-веснянками. Эти песни пели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хороводе.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Какие цели и задачи вы поставите на урок?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Где мы можем узнать нужную информацию?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 вы думаете, к какому жанру относится произведение? Почему?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О чем будет это произведение?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Какие изменения в природе вы заметили с наступлением весны?</w:t>
            </w:r>
          </w:p>
        </w:tc>
      </w:tr>
      <w:tr w:rsidR="00755C21" w:rsidRPr="00755C21" w:rsidTr="00755C21">
        <w:trPr>
          <w:trHeight w:val="4854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III. Работа</w:t>
            </w: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  <w:t>по теме урока.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Знакомство с биографией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А. Чехова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Прочитай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о жизни и творчестве А. Чехова.</w:t>
            </w:r>
          </w:p>
          <w:p w:rsidR="00755C21" w:rsidRPr="00755C21" w:rsidRDefault="00755C21" w:rsidP="00755C21">
            <w:pPr>
              <w:shd w:val="clear" w:color="auto" w:fill="FFFFFF"/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</w:t>
            </w: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 А. Чехове</w:t>
            </w:r>
          </w:p>
          <w:p w:rsidR="00755C21" w:rsidRPr="00755C21" w:rsidRDefault="00755C21" w:rsidP="00755C2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Антон Павлович Чехов родился в январе 1860 года в городе Таганроге. В семье, кроме него, было еще 5 детей – четыре брата и сестра. Дети должны были учиться, работать в отцовской лавке и петь в созданном отцом церковном хоре. Маленький Антон учился в гимназии и обучался ремеслу портного. В свободное от уроков время он должен был помогать отцу, «приучаться к торговле». Чехов рос живым, остроумным мальчиком. Он много читал, увлекался театром и сам разыгрывал перед братьями и знакомыми целые сцены. Особую радость ему доставляли забавные рассказы, которые он читал прямо-таки мастерски. В 1876 году Чеховы разорились, продали лавку и переехали в Москву. Антон Павлович остался в Таганроге заканчивать гимназию. Ему пришлось самому зарабатывать на жизнь уроками. Так прошли три года.</w:t>
            </w:r>
          </w:p>
          <w:p w:rsidR="00755C21" w:rsidRPr="00755C21" w:rsidRDefault="00755C21" w:rsidP="00755C2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Чехов поступил в Московский медицинский университет, после окончания которого работал врачом, однако уже в университете он начал писать рассказы и впоследствии стал известным писателем.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Какие факты биографии вы запомнили?</w:t>
            </w:r>
          </w:p>
        </w:tc>
      </w:tr>
      <w:tr w:rsidR="00755C21" w:rsidRPr="00755C21" w:rsidTr="00755C21">
        <w:trPr>
          <w:trHeight w:val="877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Чтение произведение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А. Чехова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Прочитай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произведение</w:t>
            </w:r>
          </w:p>
        </w:tc>
      </w:tr>
      <w:tr w:rsidR="00755C21" w:rsidRPr="00755C21" w:rsidTr="00755C21">
        <w:trPr>
          <w:trHeight w:val="2175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Беседа по содержанию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Что вы чувствуете с приходом весны?</w:t>
            </w:r>
          </w:p>
          <w:p w:rsidR="00755C21" w:rsidRP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Какими словами описывает А. Чехов наступление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весны?</w:t>
            </w:r>
          </w:p>
          <w:p w:rsidR="00755C21" w:rsidRP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Какой воздух? Как светит солнце? Что стало с рекой? Найдите описание в тексте. Прочитайте.</w:t>
            </w:r>
          </w:p>
          <w:p w:rsid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– Как вы понимаете предложения: </w:t>
            </w:r>
          </w:p>
          <w:p w:rsid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«Речка уже проснулась и не сегодня-завтра заревет», </w:t>
            </w:r>
          </w:p>
          <w:p w:rsid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«Деревья голы,</w:t>
            </w:r>
            <w:r w:rsidR="00E2192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но уже живут и дышат»? </w:t>
            </w:r>
          </w:p>
          <w:p w:rsidR="00755C21" w:rsidRPr="00755C21" w:rsidRDefault="00755C21" w:rsidP="00755C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Объясните</w:t>
            </w:r>
          </w:p>
        </w:tc>
      </w:tr>
      <w:tr w:rsidR="00755C21" w:rsidRPr="00755C21" w:rsidTr="00755C21">
        <w:trPr>
          <w:trHeight w:val="648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Выразительное чтение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Прочитай выразительно</w:t>
            </w:r>
          </w:p>
        </w:tc>
      </w:tr>
      <w:tr w:rsidR="00755C21" w:rsidRPr="00755C21" w:rsidTr="00755C21">
        <w:trPr>
          <w:trHeight w:val="5335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5. Изобразительные средства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художественной выразительности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Мы с вами знаем много стихотворений о весне.</w:t>
            </w:r>
          </w:p>
          <w:tbl>
            <w:tblPr>
              <w:tblW w:w="4997" w:type="pct"/>
              <w:tblInd w:w="1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3985"/>
            </w:tblGrid>
            <w:tr w:rsidR="00755C21" w:rsidRPr="00755C21" w:rsidTr="00755C21">
              <w:trPr>
                <w:trHeight w:val="1958"/>
              </w:trPr>
              <w:tc>
                <w:tcPr>
                  <w:tcW w:w="27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Плакала Снегурочка, 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Зиму провожая.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Шла за ней печальная, 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Всем в лесу чужая.</w:t>
                  </w:r>
                </w:p>
              </w:tc>
              <w:tc>
                <w:tcPr>
                  <w:tcW w:w="23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Там, где шла и плакала,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Трогая березы,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Выросли подснежники –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Снегурочкины</w:t>
                  </w:r>
                  <w:proofErr w:type="spellEnd"/>
                  <w:r w:rsidRPr="00755C2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слезы</w:t>
                  </w:r>
                  <w:r w:rsidRPr="00755C2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</w:p>
                <w:p w:rsidR="00755C21" w:rsidRPr="00755C21" w:rsidRDefault="00755C21" w:rsidP="00755C21">
                  <w:pPr>
                    <w:spacing w:after="15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755C2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1"/>
                      <w:szCs w:val="21"/>
                      <w:lang w:eastAsia="ru-RU"/>
                    </w:rPr>
                    <w:t>Т. Белозеров</w:t>
                  </w:r>
                </w:p>
              </w:tc>
            </w:tr>
          </w:tbl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Давайте вспомним, какими изобразительными средствами пользуются поэты при создании образа весны.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Олицетворение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Эпитеты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Повторы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Сравнение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Противопоставление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 какой целью поэты используют эти средства?</w:t>
            </w:r>
          </w:p>
        </w:tc>
      </w:tr>
      <w:tr w:rsidR="00755C21" w:rsidRPr="00755C21" w:rsidTr="00755C21">
        <w:trPr>
          <w:trHeight w:val="877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Чтение про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изведения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А. Пушкина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Прочитай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стихотворение наизусть.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Какой предстает весна в стихотворении А. Пушкина?</w:t>
            </w:r>
          </w:p>
        </w:tc>
      </w:tr>
      <w:tr w:rsidR="00755C21" w:rsidRPr="00755C21" w:rsidTr="00755C21">
        <w:trPr>
          <w:trHeight w:val="1958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Словарная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работа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Какие изобразительные средства использует А. Пушкин?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Подчеркните непонятные вам слова.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Келья 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отдельная комната монаха в монастыре.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Дань 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налог, взимаемый победителем с побежденного народа.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 безмолвии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в полной тишине.</w:t>
            </w:r>
          </w:p>
        </w:tc>
      </w:tr>
      <w:tr w:rsidR="00755C21" w:rsidRPr="00755C21" w:rsidTr="006D7631">
        <w:trPr>
          <w:trHeight w:val="5598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Анализ произведения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 помощью каких образов поэт рисует картину весеннего таяния снега?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доске: </w:t>
            </w:r>
            <w:r w:rsidRPr="00755C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на залитые водой луга,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755C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весенними лучами.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Подберит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 синонимы к записанным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выражениям из стихотворения А. Пушкина.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Можно ли заменить этими выражениями строчки в стихах?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Слово 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потопленные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так же как и слово 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гонимы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употреблялось больше в пушкинские времена, чем сейчас.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Гонимы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вешними лучами,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окрестных гор уже снега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Сбежали мутными ручьями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 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потопленные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луга.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 каким чувством надо читать эту строфу?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– Какую еще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картину весенней природы рисует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Пушкин?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Улыбкой ясною природа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Сквозь сон встречает утро года.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Какое настроение создают эти строчки?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Какие изоб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разительные средства использует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Пушкин?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– Это лирическое отступление, рассуждение о весеннем настроении. Ли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рический герой радуется встрече 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весной.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Какую следующую картину рисует поэт?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 вы понимаете выражение 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блещут небеса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Прочитайте следующие строчки.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Еще прозрачные леса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будто пухом зеленеют.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 каким чувством поэт описывает леса?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Какой прием использует поэт?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Какую картину рисует поэт далее?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Какое чувство вызывает эта песня?</w:t>
            </w:r>
            <w:r w:rsidRPr="00755C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Итак, что представляет собой стихотворение? 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С какой целью поэт показывает последовательную</w:t>
            </w: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смену картин?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Подготовьте выразительное чтение стихотворения</w:t>
            </w:r>
          </w:p>
        </w:tc>
      </w:tr>
      <w:tr w:rsidR="00755C21" w:rsidRPr="00755C21" w:rsidTr="00755C21">
        <w:trPr>
          <w:trHeight w:val="1958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IV. Итог урока. Рефлексия</w:t>
            </w:r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Какое открытие вы сделали для себя на уроке?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Кому захотелось выучить стихотворение наизусть?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 Продолжите предложения: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 Мне было интересно узнать…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 Урок заставил меня задуматься…</w:t>
            </w:r>
          </w:p>
        </w:tc>
      </w:tr>
      <w:tr w:rsidR="00755C21" w:rsidRPr="00755C21" w:rsidTr="00755C21">
        <w:trPr>
          <w:trHeight w:val="985"/>
        </w:trPr>
        <w:tc>
          <w:tcPr>
            <w:tcW w:w="9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Домашнее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55C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задание</w:t>
            </w:r>
            <w:proofErr w:type="gramEnd"/>
          </w:p>
        </w:tc>
        <w:tc>
          <w:tcPr>
            <w:tcW w:w="40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55C21" w:rsidRDefault="00755C21" w:rsidP="00755C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стр.55-56</w:t>
            </w:r>
          </w:p>
          <w:p w:rsidR="00755C21" w:rsidRPr="00755C21" w:rsidRDefault="00755C21" w:rsidP="00755C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выучить наизусть</w:t>
            </w:r>
          </w:p>
        </w:tc>
      </w:tr>
    </w:tbl>
    <w:p w:rsidR="00755C21" w:rsidRPr="00755C21" w:rsidRDefault="00755C21" w:rsidP="00755C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6794" w:rsidRDefault="00BA6794"/>
    <w:sectPr w:rsidR="00BA6794" w:rsidSect="00755C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21"/>
    <w:rsid w:val="006D7631"/>
    <w:rsid w:val="00755C21"/>
    <w:rsid w:val="00BA6794"/>
    <w:rsid w:val="00E21927"/>
    <w:rsid w:val="00F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516F8-F442-4DBA-A183-0B454E46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4</cp:revision>
  <dcterms:created xsi:type="dcterms:W3CDTF">2020-04-03T14:33:00Z</dcterms:created>
  <dcterms:modified xsi:type="dcterms:W3CDTF">2020-04-06T10:36:00Z</dcterms:modified>
</cp:coreProperties>
</file>